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color w:val="auto"/>
          <w:sz w:val="28"/>
          <w:szCs w:val="28"/>
        </w:rPr>
        <w:t>辽宁大学202</w:t>
      </w:r>
      <w:r>
        <w:rPr>
          <w:rFonts w:ascii="宋体" w:hAnsi="宋体" w:eastAsia="宋体"/>
          <w:b/>
          <w:color w:val="auto"/>
          <w:sz w:val="28"/>
          <w:szCs w:val="28"/>
        </w:rPr>
        <w:t>4</w:t>
      </w:r>
      <w:r>
        <w:rPr>
          <w:rFonts w:hint="eastAsia" w:ascii="宋体" w:hAnsi="宋体" w:eastAsia="宋体"/>
          <w:b/>
          <w:color w:val="auto"/>
          <w:sz w:val="28"/>
          <w:szCs w:val="28"/>
        </w:rPr>
        <w:t>年全国硕士研究生招生考试初试自命题科目考试大纲</w:t>
      </w:r>
    </w:p>
    <w:p>
      <w:pPr>
        <w:rPr>
          <w:rFonts w:hint="eastAsia" w:ascii="宋体" w:hAnsi="宋体" w:eastAsia="宋体"/>
          <w:color w:val="auto"/>
          <w:sz w:val="28"/>
          <w:szCs w:val="28"/>
        </w:rPr>
      </w:pP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科目代码：635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科目名称：艺术</w:t>
      </w:r>
      <w:r>
        <w:rPr>
          <w:rFonts w:hint="eastAsia" w:ascii="宋体" w:hAnsi="宋体" w:eastAsia="宋体"/>
          <w:color w:val="auto"/>
          <w:sz w:val="28"/>
          <w:szCs w:val="28"/>
          <w:lang w:eastAsia="zh-CN"/>
        </w:rPr>
        <w:t>学</w:t>
      </w:r>
      <w:r>
        <w:rPr>
          <w:rFonts w:hint="eastAsia" w:ascii="宋体" w:hAnsi="宋体" w:eastAsia="宋体"/>
          <w:color w:val="auto"/>
          <w:sz w:val="28"/>
          <w:szCs w:val="28"/>
        </w:rPr>
        <w:t>原理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满分：150分</w:t>
      </w:r>
    </w:p>
    <w:p>
      <w:pPr>
        <w:rPr>
          <w:rFonts w:ascii="宋体" w:hAnsi="宋体" w:eastAsia="宋体"/>
          <w:color w:val="auto"/>
          <w:sz w:val="28"/>
          <w:szCs w:val="28"/>
          <w:shd w:val="pct10" w:color="auto" w:fill="FFFFFF"/>
        </w:rPr>
      </w:pP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第一部分 艺术总论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1.艺术的本质与特征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艺术的本质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艺术的特征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2.艺术的起源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关于艺术起源的几种观点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3.艺术的功能与艺术教育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艺术的社会功能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艺术教育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4.文化系统中的艺术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作为文化现象的艺术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艺术与哲学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艺术与宗教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艺术与道德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艺术与科学</w:t>
      </w:r>
    </w:p>
    <w:p>
      <w:pPr>
        <w:rPr>
          <w:rFonts w:ascii="宋体" w:hAnsi="宋体" w:eastAsia="宋体"/>
          <w:color w:val="auto"/>
          <w:sz w:val="28"/>
          <w:szCs w:val="28"/>
        </w:rPr>
      </w:pP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第二部分 艺术系统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1.艺术创作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艺术创作主体——艺术家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艺术创作过程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艺术创作心理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艺术风格、艺术流派、艺术思潮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2.艺术作品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艺术作品的层次</w:t>
      </w:r>
    </w:p>
    <w:p>
      <w:pPr>
        <w:rPr>
          <w:rFonts w:hint="eastAsia"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典型和意境</w:t>
      </w:r>
    </w:p>
    <w:p>
      <w:pPr>
        <w:rPr>
          <w:rFonts w:hint="default" w:ascii="宋体" w:hAnsi="宋体" w:eastAsia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中国传统艺术精神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3.艺术鉴赏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艺术鉴赏的一般规律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艺术鉴赏的审美心理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艺术鉴赏的审美过程</w:t>
      </w:r>
    </w:p>
    <w:p>
      <w:pPr>
        <w:rPr>
          <w:rFonts w:hint="eastAsia"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艺术鉴赏与艺术批评</w:t>
      </w:r>
    </w:p>
    <w:p>
      <w:pPr>
        <w:rPr>
          <w:rFonts w:hint="eastAsia" w:ascii="宋体" w:hAnsi="宋体" w:eastAsia="宋体"/>
          <w:color w:val="auto"/>
          <w:sz w:val="28"/>
          <w:szCs w:val="28"/>
        </w:rPr>
      </w:pP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第三部分 艺术种类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1.音乐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音乐的特性、功能</w:t>
      </w:r>
    </w:p>
    <w:p>
      <w:pPr>
        <w:rPr>
          <w:rFonts w:hint="eastAsia"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音乐与其他艺术门类的联系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音乐构成的形式要素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音乐艺术发展的历史线索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音乐体裁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2.戏剧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戏剧的定义、功能、特性、审美特征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戏剧体裁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戏剧创作的基本技巧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戏剧发展的历史线索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3.戏曲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戏曲的含义、基本特征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中国戏曲史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戏曲声腔剧种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戏曲文学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戏曲音乐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戏曲表演</w:t>
      </w:r>
    </w:p>
    <w:p>
      <w:pPr>
        <w:rPr>
          <w:rFonts w:hint="eastAsia"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戏曲舞台美术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4.电影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电影分类、特性、功能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电影画面、声音、蒙太奇、长镜头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电影艺术发展的历史线索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5.广播电视艺术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广播电视艺术的概念、类型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广播电视的艺术要素及艺术技巧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6.舞蹈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舞蹈的定义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舞蹈的种类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7.美术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美术的概念、功能、分类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美术作品构成的要素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美术发展的历史线索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美术批评与鉴赏</w:t>
      </w:r>
    </w:p>
    <w:p>
      <w:pPr>
        <w:rPr>
          <w:rFonts w:hint="eastAsia"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中外美术名家名作及风格流派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8.艺术设计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艺术设计的理念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艺术设计的基本元素与构成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艺术设计的造型与装饰的体现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艺术设计的领域与分类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中国工艺美术发展线索</w:t>
      </w:r>
    </w:p>
    <w:p>
      <w:pPr>
        <w:rPr>
          <w:rFonts w:ascii="宋体" w:hAnsi="宋体" w:eastAsia="宋体"/>
          <w:color w:val="auto"/>
          <w:sz w:val="28"/>
          <w:szCs w:val="28"/>
        </w:rPr>
      </w:pPr>
      <w:r>
        <w:rPr>
          <w:rFonts w:hint="eastAsia" w:ascii="宋体" w:hAnsi="宋体" w:eastAsia="宋体"/>
          <w:color w:val="auto"/>
          <w:sz w:val="28"/>
          <w:szCs w:val="28"/>
        </w:rPr>
        <w:t>国外现代艺术设计线</w:t>
      </w:r>
      <w:bookmarkStart w:id="0" w:name="_GoBack"/>
      <w:bookmarkEnd w:id="0"/>
      <w:r>
        <w:rPr>
          <w:rFonts w:hint="eastAsia" w:ascii="宋体" w:hAnsi="宋体" w:eastAsia="宋体"/>
          <w:color w:val="auto"/>
          <w:sz w:val="28"/>
          <w:szCs w:val="28"/>
        </w:rPr>
        <w:t>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000000"/>
    <w:rsid w:val="27CA29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107</Words>
  <Characters>610</Characters>
  <Lines>5</Lines>
  <Paragraphs>1</Paragraphs>
  <TotalTime>3</TotalTime>
  <ScaleCrop>false</ScaleCrop>
  <LinksUpToDate>false</LinksUpToDate>
  <CharactersWithSpaces>716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2019-07-17T03:38:00Z</dcterms:created>
  <dc:creator>hp</dc:creator>
  <cp:lastModifiedBy>夭桃秾李</cp:lastModifiedBy>
  <dcterms:modified xsi:type="dcterms:W3CDTF">2023-09-18T07:41:32Z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97C26D15E42D4DE2ABFDE57406CAADA2_13</vt:lpwstr>
  </property>
</Properties>
</file>